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900" w:rsidRDefault="00891900">
      <w:pPr>
        <w:pStyle w:val="Uvuenotijeloteksta"/>
      </w:pPr>
      <w:r>
        <w:t xml:space="preserve">Na temelju članka </w:t>
      </w:r>
      <w:r w:rsidR="001E1573">
        <w:t xml:space="preserve">13 stavka 4. Zakona o zaštiti od požara (NN 92/10) i članka </w:t>
      </w:r>
      <w:r w:rsidR="008D6B7C">
        <w:t>32</w:t>
      </w:r>
      <w:r w:rsidR="00CF5E55">
        <w:t>.</w:t>
      </w:r>
      <w:r w:rsidR="001E1573">
        <w:t xml:space="preserve"> Statuta Općine Biskupija </w:t>
      </w:r>
      <w:r w:rsidR="008D4571">
        <w:t>(</w:t>
      </w:r>
      <w:r>
        <w:t xml:space="preserve">«Službeni vjesnik Šibensko-kninske županije», broj </w:t>
      </w:r>
      <w:r w:rsidR="0038630B">
        <w:t xml:space="preserve">9/09, 4/11, 8/12, </w:t>
      </w:r>
      <w:r w:rsidR="00CF5E55">
        <w:t>4/13</w:t>
      </w:r>
      <w:r w:rsidR="00844C55">
        <w:t xml:space="preserve">, </w:t>
      </w:r>
      <w:r w:rsidR="0038630B">
        <w:t>2/18</w:t>
      </w:r>
      <w:r w:rsidR="00E810AB">
        <w:t xml:space="preserve">, </w:t>
      </w:r>
      <w:r w:rsidR="00844C55">
        <w:t>5/19</w:t>
      </w:r>
      <w:r w:rsidR="00E810AB">
        <w:t>, 3/20</w:t>
      </w:r>
      <w:r w:rsidR="00FC475D">
        <w:t>,</w:t>
      </w:r>
      <w:r w:rsidR="00FF7B6A">
        <w:t xml:space="preserve"> </w:t>
      </w:r>
      <w:bookmarkStart w:id="0" w:name="_GoBack"/>
      <w:bookmarkEnd w:id="0"/>
      <w:r w:rsidR="00E810AB">
        <w:t>3/21</w:t>
      </w:r>
      <w:r w:rsidR="00FC475D">
        <w:t xml:space="preserve"> i 6/25</w:t>
      </w:r>
      <w:r>
        <w:t>)</w:t>
      </w:r>
      <w:r w:rsidR="000518C9">
        <w:t>,</w:t>
      </w:r>
      <w:r>
        <w:t xml:space="preserve"> </w:t>
      </w:r>
      <w:r w:rsidR="008D6B7C">
        <w:t>Općinsko vijeće</w:t>
      </w:r>
      <w:r w:rsidR="001E1573">
        <w:t xml:space="preserve"> Općine Biskupija,</w:t>
      </w:r>
      <w:r>
        <w:t xml:space="preserve"> </w:t>
      </w:r>
      <w:r w:rsidR="002C45E7">
        <w:t xml:space="preserve">na </w:t>
      </w:r>
      <w:r w:rsidR="00FC475D">
        <w:t>7</w:t>
      </w:r>
      <w:r w:rsidR="001B69EF">
        <w:t>.</w:t>
      </w:r>
      <w:r w:rsidR="00466E95">
        <w:t xml:space="preserve"> </w:t>
      </w:r>
      <w:r w:rsidR="00DC708C">
        <w:t xml:space="preserve">sjednici od </w:t>
      </w:r>
      <w:r w:rsidR="008D4571">
        <w:t>dana</w:t>
      </w:r>
      <w:r w:rsidR="001B69EF">
        <w:t xml:space="preserve"> </w:t>
      </w:r>
      <w:r w:rsidR="00BF2036">
        <w:t>16</w:t>
      </w:r>
      <w:r w:rsidR="001B69EF">
        <w:t xml:space="preserve">. </w:t>
      </w:r>
      <w:r w:rsidR="002C45E7">
        <w:t>prosinca 202</w:t>
      </w:r>
      <w:r w:rsidR="00FC475D">
        <w:t>5</w:t>
      </w:r>
      <w:r w:rsidR="008D4571">
        <w:t xml:space="preserve">.godine, </w:t>
      </w:r>
      <w:r>
        <w:t>donosi</w:t>
      </w:r>
    </w:p>
    <w:p w:rsidR="00891900" w:rsidRDefault="00891900">
      <w:pPr>
        <w:ind w:firstLine="708"/>
      </w:pPr>
    </w:p>
    <w:p w:rsidR="00891900" w:rsidRDefault="001E1573" w:rsidP="001E1573">
      <w:pPr>
        <w:pStyle w:val="Naslov1"/>
      </w:pPr>
      <w:r>
        <w:t>PROVEDBENI PLAN UNAPREĐENJA ZAŠTITE OD POŽARA NA PODRUČJU OPĆINE BISKUPIJA ZA 20</w:t>
      </w:r>
      <w:r w:rsidR="002C45E7">
        <w:t>2</w:t>
      </w:r>
      <w:r w:rsidR="00FC475D">
        <w:t>6</w:t>
      </w:r>
      <w:r>
        <w:t>. GODINU</w:t>
      </w:r>
    </w:p>
    <w:p w:rsidR="001E1573" w:rsidRPr="001E1573" w:rsidRDefault="001E1573" w:rsidP="001E1573"/>
    <w:p w:rsidR="00891900" w:rsidRDefault="00891900" w:rsidP="001E1573"/>
    <w:p w:rsidR="00891900" w:rsidRDefault="001D77D3">
      <w:pPr>
        <w:ind w:left="708"/>
        <w:jc w:val="center"/>
      </w:pPr>
      <w:r>
        <w:t>I</w:t>
      </w:r>
      <w:r w:rsidR="00891900">
        <w:t>.</w:t>
      </w:r>
    </w:p>
    <w:p w:rsidR="00EC1849" w:rsidRDefault="00EC1849" w:rsidP="00D77DED">
      <w:pPr>
        <w:pStyle w:val="Tijeloteksta-uvlaka2"/>
        <w:ind w:left="0" w:firstLine="708"/>
        <w:jc w:val="both"/>
      </w:pPr>
      <w:r>
        <w:t xml:space="preserve">Općinsko vijeće Općine Biskupija donijelo je na </w:t>
      </w:r>
      <w:r w:rsidR="00394834">
        <w:t>21</w:t>
      </w:r>
      <w:r>
        <w:t xml:space="preserve"> sjednici Općinskog vijeća </w:t>
      </w:r>
      <w:r w:rsidR="00CE785B">
        <w:t xml:space="preserve">od dana </w:t>
      </w:r>
      <w:r w:rsidR="00394834">
        <w:t>21. veljače</w:t>
      </w:r>
      <w:r w:rsidR="00CE785B">
        <w:t xml:space="preserve"> 20</w:t>
      </w:r>
      <w:r w:rsidR="00394834">
        <w:t>24</w:t>
      </w:r>
      <w:r w:rsidR="00CE785B">
        <w:t xml:space="preserve">.godine </w:t>
      </w:r>
      <w:r>
        <w:t xml:space="preserve">Procjenu ugroženosti od požara </w:t>
      </w:r>
      <w:r w:rsidR="00CE785B">
        <w:t>i tehnoloških eksplozija za Općinu</w:t>
      </w:r>
      <w:r>
        <w:t xml:space="preserve"> Bisk</w:t>
      </w:r>
      <w:r w:rsidR="00CE785B">
        <w:t>upija (Klasa:</w:t>
      </w:r>
      <w:r w:rsidR="00394834">
        <w:t>245</w:t>
      </w:r>
      <w:r w:rsidR="00CE785B">
        <w:t>-01/</w:t>
      </w:r>
      <w:r w:rsidR="00394834">
        <w:t>24</w:t>
      </w:r>
      <w:r w:rsidR="00CE785B">
        <w:t>-01/</w:t>
      </w:r>
      <w:r w:rsidR="00394834">
        <w:t>2</w:t>
      </w:r>
      <w:r w:rsidR="00CE785B">
        <w:t>, Urbroj:2182</w:t>
      </w:r>
      <w:r w:rsidR="00394834">
        <w:t>-</w:t>
      </w:r>
      <w:r w:rsidR="00CE785B">
        <w:t>17-01-</w:t>
      </w:r>
      <w:r w:rsidR="00394834">
        <w:t>24</w:t>
      </w:r>
      <w:r w:rsidR="00CE785B">
        <w:t xml:space="preserve">-01), te Plan zaštite od požara. Navedena Procjena i Plan temelj </w:t>
      </w:r>
      <w:r>
        <w:t xml:space="preserve"> za donošenje godišnjeg Provedbenog plana za unapređenje zaštite od požara za </w:t>
      </w:r>
      <w:r w:rsidR="006071A8">
        <w:t>područje Općine Biskupija za 20</w:t>
      </w:r>
      <w:r w:rsidR="00E810AB">
        <w:t>2</w:t>
      </w:r>
      <w:r w:rsidR="00FC475D">
        <w:t>6</w:t>
      </w:r>
      <w:r w:rsidR="000518C9">
        <w:t>.</w:t>
      </w:r>
      <w:r>
        <w:t xml:space="preserve"> godinu.</w:t>
      </w:r>
    </w:p>
    <w:p w:rsidR="00891900" w:rsidRDefault="00891900">
      <w:pPr>
        <w:ind w:left="708"/>
        <w:jc w:val="both"/>
      </w:pPr>
      <w:r>
        <w:tab/>
      </w:r>
    </w:p>
    <w:p w:rsidR="00891900" w:rsidRDefault="00D77DED">
      <w:pPr>
        <w:ind w:left="708"/>
        <w:jc w:val="center"/>
      </w:pPr>
      <w:r>
        <w:t>I</w:t>
      </w:r>
      <w:r w:rsidR="001D77D3">
        <w:t>I</w:t>
      </w:r>
      <w:r w:rsidR="00891900">
        <w:t>.</w:t>
      </w:r>
    </w:p>
    <w:p w:rsidR="00EC1849" w:rsidRDefault="00CE785B" w:rsidP="00CE785B">
      <w:pPr>
        <w:pStyle w:val="Tijeloteksta-uvlaka2"/>
        <w:ind w:left="0" w:firstLine="360"/>
        <w:jc w:val="both"/>
      </w:pPr>
      <w:r>
        <w:t>Radi</w:t>
      </w:r>
      <w:r w:rsidR="00EC1849">
        <w:t xml:space="preserve"> unapređenja zaštite od požara na području općine Biskupija, potrebno je u 20</w:t>
      </w:r>
      <w:r w:rsidR="002C45E7">
        <w:t>2</w:t>
      </w:r>
      <w:r w:rsidR="00FC475D">
        <w:t>6</w:t>
      </w:r>
      <w:r w:rsidR="00EC1849">
        <w:t xml:space="preserve">. </w:t>
      </w:r>
      <w:r w:rsidR="00E61E60">
        <w:t>g</w:t>
      </w:r>
      <w:r w:rsidR="00EC1849">
        <w:t>odini provesti sljedeće organizacijske, tehničke i urbanističke mjere:</w:t>
      </w:r>
    </w:p>
    <w:p w:rsidR="00EC1849" w:rsidRDefault="00EC1849">
      <w:pPr>
        <w:pStyle w:val="Tijeloteksta-uvlaka2"/>
        <w:jc w:val="both"/>
      </w:pPr>
    </w:p>
    <w:p w:rsidR="00EC1849" w:rsidRDefault="00EC1849"/>
    <w:p w:rsidR="00EC1849" w:rsidRPr="001D77D3" w:rsidRDefault="001D31A1" w:rsidP="001D31A1">
      <w:pPr>
        <w:rPr>
          <w:b/>
        </w:rPr>
      </w:pPr>
      <w:r>
        <w:rPr>
          <w:b/>
        </w:rPr>
        <w:t>1.       Organizacijske mjere</w:t>
      </w:r>
    </w:p>
    <w:p w:rsidR="001D77D3" w:rsidRDefault="001D77D3" w:rsidP="001D77D3">
      <w:pPr>
        <w:ind w:left="360"/>
      </w:pPr>
    </w:p>
    <w:p w:rsidR="001D77D3" w:rsidRDefault="001D31A1" w:rsidP="001D31A1">
      <w:r>
        <w:t xml:space="preserve">1.1.     </w:t>
      </w:r>
      <w:r w:rsidR="001D77D3">
        <w:t>Vatrogasne postrojbe</w:t>
      </w:r>
    </w:p>
    <w:p w:rsidR="001D77D3" w:rsidRDefault="001D77D3" w:rsidP="00D77DED">
      <w:pPr>
        <w:numPr>
          <w:ilvl w:val="2"/>
          <w:numId w:val="10"/>
        </w:numPr>
        <w:jc w:val="both"/>
      </w:pPr>
      <w:r>
        <w:t xml:space="preserve">Sukladno </w:t>
      </w:r>
      <w:r w:rsidR="00E61E60">
        <w:t>izračunu o potrebnom broju vatrogasaca iz Procjene ugroženosti od požara i tehnoloških eksplozija, potrebno je osigurati najmanje 20 operativnih vatrogasaca, ovisno o području obuhvaćenog požarom (otvoreni prostor, požar čvrstog objekta, požar stambenog objekta).</w:t>
      </w:r>
    </w:p>
    <w:p w:rsidR="00E61E60" w:rsidRDefault="00E61E60" w:rsidP="00D77DED">
      <w:pPr>
        <w:ind w:left="708"/>
        <w:jc w:val="both"/>
      </w:pPr>
      <w:r w:rsidRPr="007A7DE7">
        <w:rPr>
          <w:i/>
        </w:rPr>
        <w:t>Izvršitelj zadatka:</w:t>
      </w:r>
      <w:r>
        <w:t xml:space="preserve"> </w:t>
      </w:r>
      <w:r w:rsidR="00D77DED">
        <w:t>DVD Biskupija</w:t>
      </w:r>
    </w:p>
    <w:p w:rsidR="00E61E60" w:rsidRDefault="00E61E60" w:rsidP="00D77DED">
      <w:pPr>
        <w:numPr>
          <w:ilvl w:val="2"/>
          <w:numId w:val="10"/>
        </w:numPr>
        <w:jc w:val="both"/>
      </w:pPr>
      <w:r>
        <w:t xml:space="preserve">Tijekom razdoblja povećane opasnosti </w:t>
      </w:r>
      <w:r w:rsidR="00D77DED">
        <w:t>od izbijanja požara (ljetni period)</w:t>
      </w:r>
      <w:r w:rsidR="00EF331C">
        <w:t xml:space="preserve"> potrebno je osigur</w:t>
      </w:r>
      <w:r w:rsidR="00D77DED">
        <w:t>ati stalno vatrogasno dežurstvo tako da se osigura djelotvorna i pravovremena operativnost vatrogasne postrojbe kao i cjelovita prostorna pokrivenost  općine u slučaju požara.</w:t>
      </w:r>
    </w:p>
    <w:p w:rsidR="00EF331C" w:rsidRDefault="00EF331C" w:rsidP="00D77DED">
      <w:pPr>
        <w:ind w:left="720"/>
        <w:jc w:val="both"/>
      </w:pPr>
      <w:r w:rsidRPr="007A7DE7">
        <w:rPr>
          <w:i/>
        </w:rPr>
        <w:t>Izvršitelj zadataka:</w:t>
      </w:r>
      <w:r w:rsidR="00D77DED">
        <w:t xml:space="preserve"> DVD Biskupija</w:t>
      </w:r>
    </w:p>
    <w:p w:rsidR="00EC1849" w:rsidRDefault="00EC1849" w:rsidP="00D77DED">
      <w:pPr>
        <w:jc w:val="both"/>
      </w:pPr>
    </w:p>
    <w:p w:rsidR="001D77D3" w:rsidRDefault="00EF331C" w:rsidP="00D77DED">
      <w:pPr>
        <w:numPr>
          <w:ilvl w:val="1"/>
          <w:numId w:val="10"/>
        </w:numPr>
        <w:jc w:val="both"/>
      </w:pPr>
      <w:r>
        <w:t>Normativni ustroj zaštite od požara</w:t>
      </w:r>
    </w:p>
    <w:p w:rsidR="00EF331C" w:rsidRDefault="00EF331C" w:rsidP="00D77DED">
      <w:pPr>
        <w:numPr>
          <w:ilvl w:val="2"/>
          <w:numId w:val="10"/>
        </w:numPr>
        <w:jc w:val="both"/>
      </w:pPr>
      <w:r>
        <w:t>Uskladiti Plan zaštite od požara Općine Biskupija .</w:t>
      </w:r>
    </w:p>
    <w:p w:rsidR="00EF331C" w:rsidRDefault="00EF331C" w:rsidP="00D77DED">
      <w:pPr>
        <w:ind w:left="720"/>
        <w:jc w:val="both"/>
      </w:pPr>
      <w:r>
        <w:t>Izvršitelj zadatka:Općina Biskupija</w:t>
      </w:r>
    </w:p>
    <w:p w:rsidR="00EF331C" w:rsidRDefault="000B0046" w:rsidP="00D77DED">
      <w:pPr>
        <w:numPr>
          <w:ilvl w:val="2"/>
          <w:numId w:val="10"/>
        </w:numPr>
        <w:jc w:val="both"/>
      </w:pPr>
      <w:r>
        <w:t xml:space="preserve">Uskladiti Plan motrenja, čuvanja i ophodnje </w:t>
      </w:r>
      <w:r w:rsidR="007A7DE7">
        <w:t xml:space="preserve">otvorenog prostora i građevina za </w:t>
      </w:r>
      <w:r>
        <w:t xml:space="preserve"> koje</w:t>
      </w:r>
      <w:r w:rsidR="007A7DE7">
        <w:t xml:space="preserve"> prijeti povećana opasnost nastajanja i širenja požara</w:t>
      </w:r>
      <w:r w:rsidR="00BD5653">
        <w:t>.</w:t>
      </w:r>
    </w:p>
    <w:p w:rsidR="001D77D3" w:rsidRDefault="007A7DE7" w:rsidP="00D77DED">
      <w:pPr>
        <w:ind w:left="720"/>
        <w:jc w:val="both"/>
      </w:pPr>
      <w:r w:rsidRPr="007A7DE7">
        <w:rPr>
          <w:i/>
        </w:rPr>
        <w:t>Izvršitelj zadatka</w:t>
      </w:r>
      <w:r w:rsidR="00BD5653">
        <w:t>: Općin</w:t>
      </w:r>
      <w:r w:rsidR="00F53767">
        <w:t>ski načelnik</w:t>
      </w:r>
    </w:p>
    <w:p w:rsidR="00BD5653" w:rsidRDefault="00BD5653" w:rsidP="00D77DED">
      <w:pPr>
        <w:ind w:left="720"/>
        <w:jc w:val="both"/>
      </w:pPr>
    </w:p>
    <w:p w:rsidR="007A7DE7" w:rsidRDefault="001D31A1" w:rsidP="00D77DED">
      <w:pPr>
        <w:numPr>
          <w:ilvl w:val="0"/>
          <w:numId w:val="10"/>
        </w:numPr>
        <w:jc w:val="both"/>
        <w:rPr>
          <w:b/>
        </w:rPr>
      </w:pPr>
      <w:r>
        <w:rPr>
          <w:b/>
        </w:rPr>
        <w:t>Tehničke mjere</w:t>
      </w:r>
    </w:p>
    <w:p w:rsidR="00E771AD" w:rsidRDefault="00E771AD" w:rsidP="00D77DED">
      <w:pPr>
        <w:numPr>
          <w:ilvl w:val="1"/>
          <w:numId w:val="10"/>
        </w:numPr>
        <w:jc w:val="both"/>
      </w:pPr>
      <w:r w:rsidRPr="00E771AD">
        <w:t>Vatrogasna oprema i tehnika</w:t>
      </w:r>
    </w:p>
    <w:p w:rsidR="00E771AD" w:rsidRDefault="00BD5653" w:rsidP="00D77DED">
      <w:pPr>
        <w:ind w:left="585"/>
        <w:jc w:val="both"/>
      </w:pPr>
      <w:r>
        <w:t>Opremanje vatrogasne postrojbe izvršiti sukladno važećim propisima. Prvenstveno treba osigurati komplete za šumske požare, vatrogasne čizme, kombinezone i kacige za šumske požare. Potrebo je osigurati dovoljan broj stabilnih,  mobilnih i prijenosnih radio uređaja za potrebe vatrogasne postrojbe.</w:t>
      </w:r>
    </w:p>
    <w:p w:rsidR="00E771AD" w:rsidRDefault="00E771AD" w:rsidP="00D77DED">
      <w:pPr>
        <w:ind w:left="585"/>
        <w:jc w:val="both"/>
      </w:pPr>
      <w:r w:rsidRPr="00E771AD">
        <w:rPr>
          <w:i/>
        </w:rPr>
        <w:t>Izvršitelj zadatka:</w:t>
      </w:r>
      <w:r>
        <w:t xml:space="preserve"> DVD Biskupija</w:t>
      </w:r>
    </w:p>
    <w:p w:rsidR="00BD5653" w:rsidRDefault="00BD5653" w:rsidP="00D77DED">
      <w:pPr>
        <w:ind w:left="585"/>
        <w:jc w:val="both"/>
      </w:pPr>
    </w:p>
    <w:p w:rsidR="00BD5653" w:rsidRDefault="00BD5653" w:rsidP="00D77DED">
      <w:pPr>
        <w:ind w:left="585"/>
        <w:jc w:val="both"/>
      </w:pPr>
    </w:p>
    <w:p w:rsidR="00E771AD" w:rsidRDefault="00E771AD" w:rsidP="00E771AD">
      <w:pPr>
        <w:ind w:left="585"/>
        <w:jc w:val="both"/>
      </w:pPr>
    </w:p>
    <w:p w:rsidR="00E771AD" w:rsidRPr="00E771AD" w:rsidRDefault="001D31A1" w:rsidP="001D31A1">
      <w:pPr>
        <w:jc w:val="both"/>
        <w:rPr>
          <w:b/>
        </w:rPr>
      </w:pPr>
      <w:r>
        <w:rPr>
          <w:b/>
        </w:rPr>
        <w:t xml:space="preserve">3.     </w:t>
      </w:r>
      <w:r w:rsidR="00E771AD" w:rsidRPr="00E771AD">
        <w:rPr>
          <w:b/>
        </w:rPr>
        <w:t>Urbanističke mjere</w:t>
      </w:r>
    </w:p>
    <w:p w:rsidR="000020C1" w:rsidRDefault="00E771AD" w:rsidP="000020C1">
      <w:pPr>
        <w:pStyle w:val="Tijeloteksta-uvlaka2"/>
        <w:ind w:left="0" w:firstLine="708"/>
        <w:jc w:val="both"/>
      </w:pPr>
      <w:r w:rsidRPr="000020C1">
        <w:t xml:space="preserve">3.1. </w:t>
      </w:r>
      <w:r w:rsidR="000020C1" w:rsidRPr="000020C1">
        <w:t>U postupku donošenja prostorno-planske dokumentacije (prvenstveno provedbene) ovisno o razini prostornih planova obvezno je primijeniti mjere zaštite od požara sukladno važećim propisima.</w:t>
      </w:r>
    </w:p>
    <w:p w:rsidR="000020C1" w:rsidRDefault="000020C1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zadatka.</w:t>
      </w:r>
      <w:r>
        <w:t xml:space="preserve"> Opć</w:t>
      </w:r>
      <w:r w:rsidR="00BD5653">
        <w:t>ina Biskupija</w:t>
      </w:r>
    </w:p>
    <w:p w:rsidR="000020C1" w:rsidRDefault="000020C1" w:rsidP="000020C1">
      <w:pPr>
        <w:pStyle w:val="Tijeloteksta-uvlaka2"/>
        <w:ind w:left="0" w:firstLine="708"/>
        <w:jc w:val="both"/>
      </w:pPr>
      <w:r>
        <w:t>3.2. U naseljima sustavno poduzimati potrebne mjere kako bi prometnice i</w:t>
      </w:r>
      <w:r w:rsidR="00F17DF5">
        <w:t xml:space="preserve"> javne površine bile uvijek proh</w:t>
      </w:r>
      <w:r>
        <w:t xml:space="preserve">odne u svrhu </w:t>
      </w:r>
      <w:r w:rsidR="00F17DF5">
        <w:t>nesmetane intervencije. U većim kompleksima  pravnih osoba osigurati stalnu prohodnost vatrogasnih pristupa i putova evakuacije.</w:t>
      </w:r>
    </w:p>
    <w:p w:rsidR="00F17DF5" w:rsidRDefault="00F17DF5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BD5653">
        <w:t>iskupija</w:t>
      </w:r>
    </w:p>
    <w:p w:rsidR="00F17DF5" w:rsidRDefault="001D31A1" w:rsidP="001D31A1">
      <w:pPr>
        <w:pStyle w:val="Tijeloteksta-uvlaka2"/>
        <w:ind w:left="0"/>
        <w:jc w:val="both"/>
        <w:rPr>
          <w:b/>
        </w:rPr>
      </w:pPr>
      <w:r>
        <w:rPr>
          <w:b/>
        </w:rPr>
        <w:t xml:space="preserve">4.     </w:t>
      </w:r>
      <w:r w:rsidR="00F17DF5" w:rsidRPr="00F17DF5">
        <w:rPr>
          <w:b/>
        </w:rPr>
        <w:t>Organizacijske i administrativne mjere zaštite od požara na otvorenom prostoru</w:t>
      </w:r>
    </w:p>
    <w:p w:rsidR="00F17DF5" w:rsidRDefault="00F17DF5" w:rsidP="00F17DF5">
      <w:pPr>
        <w:pStyle w:val="Tijeloteksta-uvlaka2"/>
        <w:ind w:left="0"/>
        <w:jc w:val="both"/>
      </w:pPr>
      <w:r w:rsidRPr="00F17DF5">
        <w:t xml:space="preserve">4.1. </w:t>
      </w:r>
      <w:r>
        <w:t xml:space="preserve">Sukladno važećim propisima koji reguliraju zaštitu od požara </w:t>
      </w:r>
      <w:r w:rsidR="00733689">
        <w:t>na otvorenom prostoru, nužno je urediti okvire ponašanja na otvorenom prostoru, posebice u vrije</w:t>
      </w:r>
      <w:r w:rsidR="001D31A1">
        <w:t>me povećane opasnosti od požara, sukladno Planu zaštite od požara.</w:t>
      </w:r>
    </w:p>
    <w:p w:rsidR="008A26A2" w:rsidRDefault="008A26A2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1D31A1">
        <w:t>iskupija</w:t>
      </w:r>
    </w:p>
    <w:p w:rsidR="001D4FC7" w:rsidRDefault="001D31A1" w:rsidP="00F17DF5">
      <w:pPr>
        <w:pStyle w:val="Tijeloteksta-uvlaka2"/>
        <w:ind w:left="0"/>
        <w:jc w:val="both"/>
      </w:pPr>
      <w:r>
        <w:t>4.2. P</w:t>
      </w:r>
      <w:r w:rsidR="001D4FC7">
        <w:t>otrebno je održavati stalnu funkcionalnost instaliranih hidrantskih m</w:t>
      </w:r>
      <w:r>
        <w:t>reža i hidranata.</w:t>
      </w:r>
    </w:p>
    <w:p w:rsidR="00DE07CA" w:rsidRDefault="00DE07CA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</w:t>
      </w:r>
      <w:r w:rsidR="001D31A1">
        <w:t xml:space="preserve"> Biskupija, </w:t>
      </w:r>
      <w:r w:rsidR="00037842">
        <w:t xml:space="preserve">Komunalno poduzeće </w:t>
      </w:r>
      <w:r w:rsidR="001D31A1">
        <w:t xml:space="preserve"> d.o.o.</w:t>
      </w:r>
      <w:r w:rsidR="00037842">
        <w:t xml:space="preserve"> Knin.</w:t>
      </w:r>
    </w:p>
    <w:p w:rsidR="00DE07CA" w:rsidRDefault="00DE07CA" w:rsidP="00F17DF5">
      <w:pPr>
        <w:pStyle w:val="Tijeloteksta-uvlaka2"/>
        <w:ind w:left="0"/>
        <w:jc w:val="both"/>
      </w:pPr>
      <w:r>
        <w:t xml:space="preserve">4.3. Obvezan je nadzor i skrb na </w:t>
      </w:r>
      <w:r w:rsidR="001D31A1">
        <w:t>nerazvrstanim cestama, poljskim putevima i ostalim javno prometnim površinama,</w:t>
      </w:r>
      <w:r>
        <w:t xml:space="preserve"> te zemljišnim pojasom uz cestu. Zemljišni pojas uz ceste mora biti čist i pregledan kako zbog sigurnosti prometa tako i zbog sprječavanja nastajanja i širenja požara na njemu. Stoga je obavezno čišćenje zemljišnog pojasa uz ceste od l</w:t>
      </w:r>
      <w:r w:rsidR="00F53767">
        <w:t>a</w:t>
      </w:r>
      <w:r>
        <w:t>kozapaljivih tvari, odnosno, onih tvari koje bi mogle izazvati požar ili omogućiti odnosno olakšati njegovo širenje.</w:t>
      </w:r>
    </w:p>
    <w:p w:rsidR="000020C1" w:rsidRDefault="001D31A1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31A1" w:rsidRDefault="001D31A1" w:rsidP="00DE07CA">
      <w:pPr>
        <w:pStyle w:val="Tijeloteksta-uvlaka2"/>
        <w:ind w:left="0"/>
        <w:jc w:val="both"/>
      </w:pPr>
      <w:r>
        <w:rPr>
          <w:i/>
        </w:rPr>
        <w:t xml:space="preserve">4.4. </w:t>
      </w:r>
      <w:r w:rsidR="008D6B7C" w:rsidRPr="008D6B7C">
        <w:t>Koristeći sve oblike javnog priopćavanja</w:t>
      </w:r>
      <w:r w:rsidR="008D6B7C">
        <w:t xml:space="preserve"> (radio, tisak, plakati, letci i sl.) sustavno i redovno obavještavati i upozoravati stanovništvo na potrebu provođenja preventivnih mjera zaštite od požara.</w:t>
      </w:r>
    </w:p>
    <w:p w:rsid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8D6B7C" w:rsidRDefault="008D6B7C" w:rsidP="00DE07CA">
      <w:pPr>
        <w:pStyle w:val="Tijeloteksta-uvlaka2"/>
        <w:ind w:left="0"/>
        <w:jc w:val="both"/>
      </w:pPr>
      <w:r>
        <w:t>4.5. Nužno je pojačati mjere za uređivanje i održavanje rudina, živica i međa, poljskih puteva i kanala sukladno važećim propisima- Planu zaštite od požara, te Planu motrenja čuvanja i ophodnje.</w:t>
      </w:r>
    </w:p>
    <w:p w:rsidR="008D6B7C" w:rsidRP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77D3" w:rsidRDefault="001D77D3">
      <w:pPr>
        <w:pStyle w:val="Tijeloteksta-uvlaka2"/>
        <w:ind w:left="0" w:firstLine="708"/>
        <w:jc w:val="center"/>
      </w:pPr>
    </w:p>
    <w:p w:rsidR="00891900" w:rsidRDefault="00DE07CA">
      <w:pPr>
        <w:pStyle w:val="Tijeloteksta-uvlaka2"/>
        <w:ind w:left="0" w:firstLine="708"/>
        <w:jc w:val="center"/>
      </w:pPr>
      <w:r>
        <w:t>I</w:t>
      </w:r>
      <w:r w:rsidR="008D6B7C">
        <w:t>II</w:t>
      </w:r>
      <w:r w:rsidR="00891900">
        <w:t>.</w:t>
      </w:r>
    </w:p>
    <w:p w:rsidR="00FD7937" w:rsidRDefault="00FD7937" w:rsidP="00FD7937">
      <w:pPr>
        <w:pStyle w:val="Tijeloteksta-uvlaka2"/>
        <w:ind w:left="0" w:firstLine="708"/>
      </w:pPr>
      <w:r>
        <w:t>Sredstva za provedbu ovog Plana biti će osigurana u P</w:t>
      </w:r>
      <w:r w:rsidR="00844C55">
        <w:t>r</w:t>
      </w:r>
      <w:r w:rsidR="00E810AB">
        <w:t>oračunu Općine Biskupija za 202</w:t>
      </w:r>
      <w:r w:rsidR="00F53767">
        <w:t>6</w:t>
      </w:r>
      <w:r w:rsidR="00B55812">
        <w:t>.godinu</w:t>
      </w:r>
    </w:p>
    <w:p w:rsidR="00FD7937" w:rsidRDefault="00FD7937" w:rsidP="00FD7937">
      <w:pPr>
        <w:pStyle w:val="Tijeloteksta-uvlaka2"/>
        <w:ind w:left="0" w:firstLine="708"/>
      </w:pPr>
      <w:r>
        <w:t xml:space="preserve">                                                                   IV.</w:t>
      </w:r>
    </w:p>
    <w:p w:rsidR="00891900" w:rsidRDefault="00891900">
      <w:pPr>
        <w:pStyle w:val="Tijeloteksta-uvlaka2"/>
        <w:ind w:left="0" w:firstLine="708"/>
      </w:pPr>
      <w:r>
        <w:t xml:space="preserve">Ovaj </w:t>
      </w:r>
      <w:r w:rsidR="00DE07CA">
        <w:t xml:space="preserve"> Provedbeni p</w:t>
      </w:r>
      <w:r>
        <w:t xml:space="preserve">lan stupa na </w:t>
      </w:r>
      <w:r w:rsidR="00E50DA5">
        <w:t>snagu</w:t>
      </w:r>
      <w:r w:rsidR="00DE07CA">
        <w:t xml:space="preserve"> osmog dana od dana objave u </w:t>
      </w:r>
      <w:r>
        <w:t>«Službenom vjesniku Šibensko-kninske županije»</w:t>
      </w:r>
    </w:p>
    <w:p w:rsidR="00DE07CA" w:rsidRDefault="00DE07CA" w:rsidP="008D238D">
      <w:pPr>
        <w:pStyle w:val="Tijeloteksta-uvlaka2"/>
        <w:ind w:left="0" w:firstLine="708"/>
      </w:pPr>
    </w:p>
    <w:p w:rsidR="00891900" w:rsidRDefault="002C45E7" w:rsidP="00DE07CA">
      <w:pPr>
        <w:pStyle w:val="Tijeloteksta-uvlaka2"/>
        <w:ind w:left="0"/>
      </w:pPr>
      <w:r>
        <w:t xml:space="preserve">KLASA: </w:t>
      </w:r>
      <w:r w:rsidR="00E042CB">
        <w:t>245</w:t>
      </w:r>
      <w:r>
        <w:t>-01/2</w:t>
      </w:r>
      <w:r w:rsidR="00F53767">
        <w:t>5</w:t>
      </w:r>
      <w:r w:rsidR="00891900">
        <w:t>-01</w:t>
      </w:r>
      <w:r w:rsidR="008D238D">
        <w:t>/</w:t>
      </w:r>
      <w:r w:rsidR="00691F27">
        <w:t>9</w:t>
      </w:r>
    </w:p>
    <w:p w:rsidR="00891900" w:rsidRDefault="002C45E7" w:rsidP="00DE07CA">
      <w:pPr>
        <w:pStyle w:val="Tijeloteksta-uvlaka2"/>
        <w:ind w:left="0"/>
      </w:pPr>
      <w:r>
        <w:t>URBROJ: 2182-</w:t>
      </w:r>
      <w:r w:rsidR="00891900">
        <w:t>17-0</w:t>
      </w:r>
      <w:r>
        <w:t>1-2</w:t>
      </w:r>
      <w:r w:rsidR="00F53767">
        <w:t>5</w:t>
      </w:r>
      <w:r w:rsidR="00891900">
        <w:t xml:space="preserve">-01  </w:t>
      </w:r>
      <w:r w:rsidR="00DE07CA">
        <w:t xml:space="preserve">                        </w:t>
      </w:r>
      <w:r w:rsidR="00154A9B">
        <w:t xml:space="preserve">  </w:t>
      </w:r>
      <w:r w:rsidR="00DE07CA">
        <w:t xml:space="preserve"> </w:t>
      </w:r>
      <w:r w:rsidR="00891900">
        <w:t xml:space="preserve">OPĆINSKO </w:t>
      </w:r>
      <w:r w:rsidR="00DE07CA">
        <w:t>VIJEĆ</w:t>
      </w:r>
      <w:r w:rsidR="00FD7937">
        <w:t>E</w:t>
      </w:r>
    </w:p>
    <w:p w:rsidR="00891900" w:rsidRDefault="006C2E5F" w:rsidP="002A7B5C">
      <w:pPr>
        <w:pStyle w:val="Tijeloteksta-uvlaka2"/>
        <w:ind w:left="0"/>
      </w:pPr>
      <w:r>
        <w:t>Orlić</w:t>
      </w:r>
      <w:r w:rsidR="00891900">
        <w:t>,</w:t>
      </w:r>
      <w:r w:rsidR="00E810AB">
        <w:t xml:space="preserve"> </w:t>
      </w:r>
      <w:r w:rsidR="00BF2036">
        <w:t>16</w:t>
      </w:r>
      <w:r w:rsidR="00673E57">
        <w:t xml:space="preserve">. </w:t>
      </w:r>
      <w:r w:rsidR="002A7B5C">
        <w:t xml:space="preserve">prosinca </w:t>
      </w:r>
      <w:r w:rsidR="008D238D">
        <w:t>20</w:t>
      </w:r>
      <w:r w:rsidR="002C45E7">
        <w:t>2</w:t>
      </w:r>
      <w:r w:rsidR="00F53767">
        <w:t>5</w:t>
      </w:r>
      <w:r w:rsidR="00891900">
        <w:t xml:space="preserve">. god.               </w:t>
      </w:r>
      <w:r w:rsidR="001C0E61">
        <w:t xml:space="preserve">  </w:t>
      </w:r>
      <w:r w:rsidR="0038630B">
        <w:t xml:space="preserve">      </w:t>
      </w:r>
      <w:r w:rsidR="00682B03">
        <w:t xml:space="preserve"> </w:t>
      </w:r>
      <w:r w:rsidR="00E810AB">
        <w:t xml:space="preserve"> </w:t>
      </w:r>
      <w:r w:rsidR="0038630B">
        <w:t xml:space="preserve">   </w:t>
      </w:r>
      <w:r w:rsidR="00891900">
        <w:t xml:space="preserve"> OPĆINE BISKUPIJA</w:t>
      </w:r>
    </w:p>
    <w:p w:rsidR="00DE07CA" w:rsidRDefault="00DE07CA">
      <w:pPr>
        <w:jc w:val="center"/>
      </w:pPr>
      <w:r>
        <w:t xml:space="preserve">                                                                           </w:t>
      </w:r>
      <w:r w:rsidR="008D238D">
        <w:t xml:space="preserve">  </w:t>
      </w:r>
    </w:p>
    <w:p w:rsidR="00891900" w:rsidRDefault="00173F2D" w:rsidP="00173F2D">
      <w:r>
        <w:t xml:space="preserve">                                                                          </w:t>
      </w:r>
      <w:r w:rsidR="00682B03">
        <w:t xml:space="preserve">                            </w:t>
      </w:r>
      <w:r>
        <w:t xml:space="preserve"> </w:t>
      </w:r>
      <w:r w:rsidR="008D238D">
        <w:t>PREDSJEDNIK</w:t>
      </w:r>
      <w:r w:rsidR="00DE07CA">
        <w:t>:</w:t>
      </w:r>
    </w:p>
    <w:p w:rsidR="00D11F5A" w:rsidRDefault="00D11F5A" w:rsidP="00DE07CA">
      <w:pPr>
        <w:ind w:left="4248" w:firstLine="708"/>
        <w:jc w:val="center"/>
      </w:pPr>
    </w:p>
    <w:p w:rsidR="00D11F5A" w:rsidRDefault="00682B03" w:rsidP="00DE07CA">
      <w:pPr>
        <w:ind w:left="4248" w:firstLine="708"/>
        <w:jc w:val="center"/>
      </w:pPr>
      <w:r>
        <w:t xml:space="preserve"> </w:t>
      </w:r>
      <w:r w:rsidR="006C1B7B">
        <w:t xml:space="preserve"> </w:t>
      </w:r>
      <w:r w:rsidR="00E810AB">
        <w:t>Dragan Vukmirović</w:t>
      </w:r>
      <w:r w:rsidR="00173F2D">
        <w:t>, v.r.</w:t>
      </w:r>
    </w:p>
    <w:p w:rsidR="00DE07CA" w:rsidRDefault="00DE07CA" w:rsidP="00DE07CA">
      <w:pPr>
        <w:ind w:left="4248" w:firstLine="708"/>
        <w:jc w:val="center"/>
      </w:pPr>
    </w:p>
    <w:sectPr w:rsidR="00DE07CA" w:rsidSect="002F1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80F"/>
    <w:multiLevelType w:val="multilevel"/>
    <w:tmpl w:val="AD16CB3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C14250"/>
    <w:multiLevelType w:val="hybridMultilevel"/>
    <w:tmpl w:val="F7C4C6BC"/>
    <w:lvl w:ilvl="0" w:tplc="B67673D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DF47A33"/>
    <w:multiLevelType w:val="hybridMultilevel"/>
    <w:tmpl w:val="6254B394"/>
    <w:lvl w:ilvl="0" w:tplc="3A86A58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E7B243E"/>
    <w:multiLevelType w:val="hybridMultilevel"/>
    <w:tmpl w:val="E884A188"/>
    <w:lvl w:ilvl="0" w:tplc="2424FF3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28532C35"/>
    <w:multiLevelType w:val="hybridMultilevel"/>
    <w:tmpl w:val="5FFA80AE"/>
    <w:lvl w:ilvl="0" w:tplc="4260B730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AF62D8"/>
    <w:multiLevelType w:val="hybridMultilevel"/>
    <w:tmpl w:val="6E066E5C"/>
    <w:lvl w:ilvl="0" w:tplc="A2D200DC">
      <w:start w:val="1"/>
      <w:numFmt w:val="lowerRoman"/>
      <w:lvlText w:val="%1."/>
      <w:lvlJc w:val="left"/>
      <w:pPr>
        <w:ind w:left="214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E163085"/>
    <w:multiLevelType w:val="multilevel"/>
    <w:tmpl w:val="C756A57C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861584"/>
    <w:multiLevelType w:val="hybridMultilevel"/>
    <w:tmpl w:val="2820C970"/>
    <w:lvl w:ilvl="0" w:tplc="56FC75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0D3E"/>
    <w:multiLevelType w:val="hybridMultilevel"/>
    <w:tmpl w:val="CDB40242"/>
    <w:lvl w:ilvl="0" w:tplc="BDE23482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9" w15:restartNumberingAfterBreak="0">
    <w:nsid w:val="62A46960"/>
    <w:multiLevelType w:val="hybridMultilevel"/>
    <w:tmpl w:val="28603088"/>
    <w:lvl w:ilvl="0" w:tplc="E0B63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8D"/>
    <w:rsid w:val="000020C1"/>
    <w:rsid w:val="00037842"/>
    <w:rsid w:val="000518C9"/>
    <w:rsid w:val="0005621A"/>
    <w:rsid w:val="00093057"/>
    <w:rsid w:val="000B0046"/>
    <w:rsid w:val="00154A9B"/>
    <w:rsid w:val="00167764"/>
    <w:rsid w:val="00173F2D"/>
    <w:rsid w:val="001A466D"/>
    <w:rsid w:val="001B69EF"/>
    <w:rsid w:val="001C0E61"/>
    <w:rsid w:val="001D28D5"/>
    <w:rsid w:val="001D31A1"/>
    <w:rsid w:val="001D4FC7"/>
    <w:rsid w:val="001D77D3"/>
    <w:rsid w:val="001E1573"/>
    <w:rsid w:val="001F5F4F"/>
    <w:rsid w:val="00220796"/>
    <w:rsid w:val="00243A96"/>
    <w:rsid w:val="002A68BA"/>
    <w:rsid w:val="002A7B5C"/>
    <w:rsid w:val="002C45E7"/>
    <w:rsid w:val="002F1C6A"/>
    <w:rsid w:val="0038630B"/>
    <w:rsid w:val="00394834"/>
    <w:rsid w:val="00466E95"/>
    <w:rsid w:val="0047659B"/>
    <w:rsid w:val="00481682"/>
    <w:rsid w:val="004C0443"/>
    <w:rsid w:val="005E4F4A"/>
    <w:rsid w:val="006071A8"/>
    <w:rsid w:val="00656478"/>
    <w:rsid w:val="00673E57"/>
    <w:rsid w:val="00682B03"/>
    <w:rsid w:val="00691F27"/>
    <w:rsid w:val="006C1B7B"/>
    <w:rsid w:val="006C2E5F"/>
    <w:rsid w:val="006C335D"/>
    <w:rsid w:val="00733689"/>
    <w:rsid w:val="00741A85"/>
    <w:rsid w:val="007A7DE7"/>
    <w:rsid w:val="007F22EC"/>
    <w:rsid w:val="0082627C"/>
    <w:rsid w:val="0082784F"/>
    <w:rsid w:val="00844C55"/>
    <w:rsid w:val="00891900"/>
    <w:rsid w:val="008A26A2"/>
    <w:rsid w:val="008D238D"/>
    <w:rsid w:val="008D4571"/>
    <w:rsid w:val="008D6B7C"/>
    <w:rsid w:val="00B55812"/>
    <w:rsid w:val="00BD5653"/>
    <w:rsid w:val="00BF2036"/>
    <w:rsid w:val="00C82391"/>
    <w:rsid w:val="00C82AA4"/>
    <w:rsid w:val="00CE09B7"/>
    <w:rsid w:val="00CE785B"/>
    <w:rsid w:val="00CF5E55"/>
    <w:rsid w:val="00D11F5A"/>
    <w:rsid w:val="00D60488"/>
    <w:rsid w:val="00D77DED"/>
    <w:rsid w:val="00D94527"/>
    <w:rsid w:val="00DA7E10"/>
    <w:rsid w:val="00DC708C"/>
    <w:rsid w:val="00DE07CA"/>
    <w:rsid w:val="00E042CB"/>
    <w:rsid w:val="00E50DA5"/>
    <w:rsid w:val="00E61E60"/>
    <w:rsid w:val="00E771AD"/>
    <w:rsid w:val="00E810AB"/>
    <w:rsid w:val="00EB591D"/>
    <w:rsid w:val="00EC1849"/>
    <w:rsid w:val="00EF331C"/>
    <w:rsid w:val="00F0272F"/>
    <w:rsid w:val="00F17DF5"/>
    <w:rsid w:val="00F45594"/>
    <w:rsid w:val="00F53767"/>
    <w:rsid w:val="00F7091E"/>
    <w:rsid w:val="00FA365A"/>
    <w:rsid w:val="00FC475D"/>
    <w:rsid w:val="00FD7937"/>
    <w:rsid w:val="00FF20A3"/>
    <w:rsid w:val="00FF6A9B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B4C72"/>
  <w15:docId w15:val="{92CCC8FC-1DE5-4918-960F-864094A0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F1C6A"/>
    <w:rPr>
      <w:sz w:val="24"/>
      <w:szCs w:val="24"/>
    </w:rPr>
  </w:style>
  <w:style w:type="paragraph" w:styleId="Naslov1">
    <w:name w:val="heading 1"/>
    <w:basedOn w:val="Normal"/>
    <w:next w:val="Normal"/>
    <w:qFormat/>
    <w:rsid w:val="002F1C6A"/>
    <w:pPr>
      <w:keepNext/>
      <w:ind w:firstLine="708"/>
      <w:jc w:val="center"/>
      <w:outlineLvl w:val="0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rsid w:val="002F1C6A"/>
    <w:pPr>
      <w:ind w:firstLine="708"/>
      <w:jc w:val="both"/>
    </w:pPr>
  </w:style>
  <w:style w:type="paragraph" w:styleId="Tijeloteksta-uvlaka2">
    <w:name w:val="Body Text Indent 2"/>
    <w:aliases w:val="  uvlaka 2"/>
    <w:basedOn w:val="Normal"/>
    <w:rsid w:val="002F1C6A"/>
    <w:pPr>
      <w:ind w:left="708"/>
    </w:pPr>
  </w:style>
  <w:style w:type="paragraph" w:styleId="Tijeloteksta">
    <w:name w:val="Body Text"/>
    <w:basedOn w:val="Normal"/>
    <w:rsid w:val="002F1C6A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27</vt:lpstr>
      <vt:lpstr>Na temelju članka 27</vt:lpstr>
    </vt:vector>
  </TitlesOfParts>
  <Company>Biskupija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27</dc:title>
  <dc:subject/>
  <dc:creator>korisnik</dc:creator>
  <cp:keywords/>
  <dc:description/>
  <cp:lastModifiedBy>Procelnik</cp:lastModifiedBy>
  <cp:revision>23</cp:revision>
  <cp:lastPrinted>2023-12-04T12:39:00Z</cp:lastPrinted>
  <dcterms:created xsi:type="dcterms:W3CDTF">2022-12-20T11:31:00Z</dcterms:created>
  <dcterms:modified xsi:type="dcterms:W3CDTF">2025-12-22T11:35:00Z</dcterms:modified>
</cp:coreProperties>
</file>